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B" w:rsidRDefault="00AC668B" w:rsidP="00854EE6">
      <w:pPr>
        <w:pStyle w:val="1"/>
        <w:tabs>
          <w:tab w:val="left" w:pos="6804"/>
        </w:tabs>
        <w:spacing w:line="240" w:lineRule="auto"/>
        <w:jc w:val="left"/>
        <w:rPr>
          <w:sz w:val="28"/>
          <w:szCs w:val="28"/>
        </w:rPr>
      </w:pPr>
    </w:p>
    <w:p w:rsidR="00616257" w:rsidRDefault="00616257" w:rsidP="0061625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616257" w:rsidRDefault="00616257" w:rsidP="00616257">
      <w:pPr>
        <w:jc w:val="center"/>
        <w:rPr>
          <w:rFonts w:eastAsia="Calibri"/>
          <w:sz w:val="28"/>
          <w:szCs w:val="28"/>
          <w:lang w:eastAsia="en-US"/>
        </w:rPr>
      </w:pPr>
    </w:p>
    <w:p w:rsidR="00616257" w:rsidRDefault="00616257" w:rsidP="00616257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616257" w:rsidRDefault="00616257" w:rsidP="00616257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581A" w:rsidRDefault="0034581A" w:rsidP="0034581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27 марта 2019 г.                            г. Ставрополь                                           № </w:t>
      </w:r>
      <w:r w:rsidR="00F924D2">
        <w:rPr>
          <w:rFonts w:ascii="Times New Roman" w:hAnsi="Times New Roman"/>
          <w:sz w:val="28"/>
          <w:szCs w:val="28"/>
        </w:rPr>
        <w:t>327</w:t>
      </w:r>
    </w:p>
    <w:p w:rsidR="00F4765B" w:rsidRPr="00BB7A3A" w:rsidRDefault="00F4765B" w:rsidP="00365CFF">
      <w:pPr>
        <w:rPr>
          <w:sz w:val="28"/>
          <w:szCs w:val="28"/>
        </w:rPr>
      </w:pPr>
    </w:p>
    <w:p w:rsidR="00926A31" w:rsidRDefault="00926A31" w:rsidP="00926A3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разработки, корректировки, осуществления мониторинга и контроля </w:t>
      </w:r>
      <w:proofErr w:type="gramStart"/>
      <w:r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 </w:t>
      </w:r>
    </w:p>
    <w:p w:rsidR="00926A31" w:rsidRDefault="00926A31" w:rsidP="00926A31">
      <w:pPr>
        <w:jc w:val="both"/>
        <w:rPr>
          <w:sz w:val="28"/>
          <w:szCs w:val="28"/>
        </w:rPr>
      </w:pPr>
    </w:p>
    <w:p w:rsidR="00FF51E4" w:rsidRPr="00BB7A3A" w:rsidRDefault="00FF51E4" w:rsidP="00926A31">
      <w:pPr>
        <w:jc w:val="both"/>
        <w:rPr>
          <w:sz w:val="28"/>
          <w:szCs w:val="28"/>
        </w:rPr>
      </w:pPr>
    </w:p>
    <w:p w:rsidR="00926A31" w:rsidRDefault="00926A31" w:rsidP="00FF51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pacing w:val="-1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 законом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hyperlink r:id="rId9" w:history="1">
        <w:r w:rsidRPr="00ED4BDF">
          <w:rPr>
            <w:rStyle w:val="a8"/>
            <w:rFonts w:eastAsiaTheme="majorEastAsia"/>
            <w:color w:val="auto"/>
            <w:sz w:val="28"/>
            <w:szCs w:val="28"/>
            <w:u w:val="none"/>
          </w:rPr>
          <w:t>Уставом</w:t>
        </w:r>
      </w:hyperlink>
      <w:r w:rsidRPr="00ED4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 Ставропольская городская Дума </w:t>
      </w:r>
    </w:p>
    <w:p w:rsidR="00926A31" w:rsidRPr="00BB7A3A" w:rsidRDefault="00926A31" w:rsidP="00FF51E4">
      <w:pPr>
        <w:rPr>
          <w:sz w:val="28"/>
          <w:szCs w:val="28"/>
          <w:lang w:eastAsia="en-US" w:bidi="en-US"/>
        </w:rPr>
      </w:pPr>
    </w:p>
    <w:p w:rsidR="00926A31" w:rsidRDefault="00926A31" w:rsidP="00FF51E4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6A31" w:rsidRPr="00BB7A3A" w:rsidRDefault="00926A31" w:rsidP="00FF51E4">
      <w:pPr>
        <w:pStyle w:val="a3"/>
        <w:spacing w:line="240" w:lineRule="auto"/>
        <w:rPr>
          <w:sz w:val="28"/>
          <w:szCs w:val="28"/>
        </w:rPr>
      </w:pP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Внести в Положение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утвержденного решением Ставропольской городской Думы 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Стратегии социально-экономического развития города Ставрополя» (</w:t>
      </w:r>
      <w:r>
        <w:rPr>
          <w:rFonts w:eastAsiaTheme="minorHAnsi"/>
          <w:sz w:val="28"/>
          <w:szCs w:val="28"/>
          <w:lang w:eastAsia="en-US"/>
        </w:rPr>
        <w:t>с изменениями, внесенными решениями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Ставропольской городской Думы от 24 июня 2016 г. № 868,                                                 от 30 ноября 2016 г. № 30, от 25 июля 2018 г. № 255)</w:t>
      </w:r>
      <w:r>
        <w:rPr>
          <w:sz w:val="28"/>
          <w:szCs w:val="28"/>
        </w:rPr>
        <w:t>, следующие изменения:</w:t>
      </w:r>
      <w:proofErr w:type="gramEnd"/>
    </w:p>
    <w:p w:rsidR="00926A31" w:rsidRDefault="00926A31" w:rsidP="00FF51E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13 раздела 3 изложить в следующей редакции: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13. Стратегия реализуется в соответствии с Планом мероприятий </w:t>
      </w:r>
      <w:r w:rsidR="00F924D2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по реализации Стратегии социально-экономического развития города Ставрополя (далее – План мероприятий), который утверждается Ставропольской городской Думой.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должен содержать: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реализации Стратегии;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цели и задачи социально-экономического развития города Ставрополя, приоритетные для каждого этапа реализации Стратегии;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муниципальные программы города Ставрополя, обеспечивающие достижение на каждом этапе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реализации Стратегии долгосрочных целей социально-экономического развития города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Ставрополя, указанных в Стратегии;</w:t>
      </w:r>
    </w:p>
    <w:p w:rsidR="00926A31" w:rsidRDefault="00926A31" w:rsidP="00FF5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 необходимости иные сведения, определяемые администрацией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4947BE">
        <w:rPr>
          <w:sz w:val="28"/>
          <w:szCs w:val="28"/>
        </w:rPr>
        <w:t>;</w:t>
      </w:r>
      <w:proofErr w:type="gramEnd"/>
    </w:p>
    <w:p w:rsidR="00FF51E4" w:rsidRDefault="00FF51E4" w:rsidP="00FF51E4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2) приложение 1 к Положению </w:t>
      </w:r>
      <w:r w:rsidRPr="00591BBE"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Pr="00591BBE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Pr="00591BBE">
        <w:rPr>
          <w:sz w:val="28"/>
          <w:szCs w:val="28"/>
        </w:rPr>
        <w:t xml:space="preserve"> и Плана мероприятий по реализации Стратегии социально-экономичес</w:t>
      </w:r>
      <w:r>
        <w:rPr>
          <w:sz w:val="28"/>
          <w:szCs w:val="28"/>
        </w:rPr>
        <w:t>кого развития города Ставрополя</w:t>
      </w:r>
      <w:r w:rsidRPr="00591BB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разработки, корректировки,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мониторинга и контроля реализации Стратегии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 и План</w:t>
      </w:r>
      <w:r w:rsidR="004947BE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реализации Стратегии</w:t>
      </w:r>
    </w:p>
    <w:p w:rsidR="00FF51E4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FF51E4" w:rsidRPr="005A6ACA" w:rsidRDefault="00FF51E4" w:rsidP="00FF51E4">
      <w:pPr>
        <w:pStyle w:val="a3"/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FF51E4" w:rsidRDefault="00FF51E4" w:rsidP="00FF51E4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</w:p>
    <w:p w:rsidR="00FF51E4" w:rsidRPr="005A6ACA" w:rsidRDefault="00FF51E4" w:rsidP="00FF51E4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51E4" w:rsidRDefault="00FF51E4" w:rsidP="00FF51E4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FF51E4" w:rsidRDefault="00FF51E4" w:rsidP="00FF51E4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FF51E4" w:rsidRPr="00FF51E4" w:rsidRDefault="00FF51E4" w:rsidP="00FF51E4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ПЛАН МЕРОПРИЯТИЙ ПО РЕАЛИЗАЦИИ СТРАТЕГИИ СОЦИАЛЬНО-ЭКОНОМИЧЕСКОГО РАЗВИТИЯ ГОРОДА СТАВРОПОЛЯ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1275"/>
        <w:gridCol w:w="1418"/>
        <w:gridCol w:w="1701"/>
      </w:tblGrid>
      <w:tr w:rsidR="00FF51E4" w:rsidTr="000E2E5C">
        <w:tc>
          <w:tcPr>
            <w:tcW w:w="534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</w:tcPr>
          <w:p w:rsidR="00FF51E4" w:rsidRPr="00741CFB" w:rsidRDefault="00FF51E4" w:rsidP="004947BE">
            <w:pPr>
              <w:pStyle w:val="a3"/>
              <w:spacing w:line="240" w:lineRule="auto"/>
              <w:ind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1CFB">
              <w:rPr>
                <w:sz w:val="22"/>
                <w:szCs w:val="22"/>
              </w:rPr>
              <w:t>Наименова</w:t>
            </w:r>
            <w:r w:rsidR="004947BE">
              <w:rPr>
                <w:sz w:val="22"/>
                <w:szCs w:val="22"/>
              </w:rPr>
              <w:t>-</w:t>
            </w:r>
            <w:r w:rsidRPr="00741CFB"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1701" w:type="dxa"/>
          </w:tcPr>
          <w:p w:rsidR="00FF51E4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560" w:type="dxa"/>
          </w:tcPr>
          <w:p w:rsidR="00FF51E4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показателя реализации Стратегии</w:t>
            </w:r>
          </w:p>
        </w:tc>
        <w:tc>
          <w:tcPr>
            <w:tcW w:w="1275" w:type="dxa"/>
          </w:tcPr>
          <w:p w:rsidR="00FF51E4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418" w:type="dxa"/>
          </w:tcPr>
          <w:p w:rsidR="00FF51E4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значение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701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показателя реализации Стратегии за отчетный период по отношению к последнему году реализации Плана</w:t>
            </w:r>
          </w:p>
        </w:tc>
      </w:tr>
      <w:tr w:rsidR="00FF51E4" w:rsidRPr="00741CFB" w:rsidTr="000E2E5C">
        <w:tc>
          <w:tcPr>
            <w:tcW w:w="534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F51E4" w:rsidRPr="00741CFB" w:rsidTr="000E2E5C">
        <w:tc>
          <w:tcPr>
            <w:tcW w:w="9464" w:type="dxa"/>
            <w:gridSpan w:val="7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реализации Стратегии (годы)</w:t>
            </w:r>
          </w:p>
        </w:tc>
      </w:tr>
      <w:tr w:rsidR="00FF51E4" w:rsidRPr="00741CFB" w:rsidTr="000E2E5C">
        <w:tc>
          <w:tcPr>
            <w:tcW w:w="9464" w:type="dxa"/>
            <w:gridSpan w:val="7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FF51E4" w:rsidRPr="00741CFB" w:rsidTr="000E2E5C">
        <w:tc>
          <w:tcPr>
            <w:tcW w:w="9464" w:type="dxa"/>
            <w:gridSpan w:val="7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FF51E4" w:rsidRPr="00741CFB" w:rsidTr="000E2E5C">
        <w:tc>
          <w:tcPr>
            <w:tcW w:w="9464" w:type="dxa"/>
            <w:gridSpan w:val="7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</w:tr>
      <w:tr w:rsidR="00FF51E4" w:rsidRPr="00741CFB" w:rsidTr="000E2E5C">
        <w:tc>
          <w:tcPr>
            <w:tcW w:w="9464" w:type="dxa"/>
            <w:gridSpan w:val="7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FF51E4" w:rsidRPr="00741CFB" w:rsidTr="000E2E5C">
        <w:tc>
          <w:tcPr>
            <w:tcW w:w="534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1E4" w:rsidRPr="00741CFB" w:rsidRDefault="00616257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6pt;margin-top:8.9pt;width:37.45pt;height:24.65pt;z-index:-251658752;visibility:visible;mso-position-horizontal:absolute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FF51E4" w:rsidRPr="0066019A" w:rsidRDefault="00FF51E4" w:rsidP="00FF51E4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FF51E4" w:rsidRPr="00741CFB" w:rsidTr="000E2E5C">
        <w:tc>
          <w:tcPr>
            <w:tcW w:w="534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1E4" w:rsidRPr="00741CFB" w:rsidRDefault="00FF51E4" w:rsidP="000E2E5C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FF51E4" w:rsidRDefault="00FF51E4" w:rsidP="00926A31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FF51E4" w:rsidRDefault="00FF51E4" w:rsidP="00926A31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926A31" w:rsidRDefault="00926A31" w:rsidP="00926A31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854EE6" w:rsidRPr="00BB7A3A" w:rsidRDefault="00854EE6" w:rsidP="00365CFF">
      <w:pPr>
        <w:ind w:right="-1"/>
        <w:jc w:val="both"/>
        <w:rPr>
          <w:sz w:val="28"/>
          <w:szCs w:val="28"/>
        </w:rPr>
      </w:pP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FA090B" w:rsidRPr="00BB7A3A" w:rsidRDefault="00FA090B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Default="007E4251" w:rsidP="00714B90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4B90" w:rsidRDefault="00714B90" w:rsidP="00714B90">
      <w:pPr>
        <w:suppressAutoHyphens/>
        <w:spacing w:line="240" w:lineRule="exact"/>
        <w:jc w:val="both"/>
        <w:outlineLvl w:val="2"/>
        <w:rPr>
          <w:sz w:val="28"/>
          <w:szCs w:val="24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Default="00714B90" w:rsidP="00714B90">
      <w:pPr>
        <w:suppressAutoHyphens/>
        <w:jc w:val="both"/>
        <w:outlineLvl w:val="2"/>
        <w:rPr>
          <w:sz w:val="28"/>
          <w:szCs w:val="24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Pr="00BB7A3A" w:rsidRDefault="00714B90" w:rsidP="00714B90">
      <w:pPr>
        <w:suppressAutoHyphens/>
        <w:jc w:val="both"/>
        <w:outlineLvl w:val="2"/>
        <w:rPr>
          <w:sz w:val="28"/>
          <w:szCs w:val="28"/>
        </w:rPr>
      </w:pPr>
    </w:p>
    <w:p w:rsidR="00714B90" w:rsidRDefault="00714B90" w:rsidP="00714B9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714B90" w:rsidSect="00BB7A3A"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17" w:rsidRDefault="00754817" w:rsidP="00EC2D21">
      <w:r>
        <w:separator/>
      </w:r>
    </w:p>
  </w:endnote>
  <w:endnote w:type="continuationSeparator" w:id="0">
    <w:p w:rsidR="00754817" w:rsidRDefault="00754817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17" w:rsidRDefault="00754817" w:rsidP="00EC2D21">
      <w:r>
        <w:separator/>
      </w:r>
    </w:p>
  </w:footnote>
  <w:footnote w:type="continuationSeparator" w:id="0">
    <w:p w:rsidR="00754817" w:rsidRDefault="00754817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943258" w:rsidP="007325E9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616257">
          <w:rPr>
            <w:noProof/>
            <w:sz w:val="28"/>
            <w:szCs w:val="28"/>
          </w:rPr>
          <w:t>3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64C4F"/>
    <w:rsid w:val="00066141"/>
    <w:rsid w:val="000D0CAE"/>
    <w:rsid w:val="000D5A88"/>
    <w:rsid w:val="000D638A"/>
    <w:rsid w:val="000E42C3"/>
    <w:rsid w:val="000E4726"/>
    <w:rsid w:val="00114AC9"/>
    <w:rsid w:val="001245D8"/>
    <w:rsid w:val="001306E3"/>
    <w:rsid w:val="001344CF"/>
    <w:rsid w:val="0016331C"/>
    <w:rsid w:val="00170BBC"/>
    <w:rsid w:val="0017510E"/>
    <w:rsid w:val="001A1261"/>
    <w:rsid w:val="001A5768"/>
    <w:rsid w:val="001B3D3E"/>
    <w:rsid w:val="001C4856"/>
    <w:rsid w:val="001D53B4"/>
    <w:rsid w:val="001E0841"/>
    <w:rsid w:val="001E3B50"/>
    <w:rsid w:val="001E7193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692E"/>
    <w:rsid w:val="002F2C5F"/>
    <w:rsid w:val="002F6BF7"/>
    <w:rsid w:val="00301A05"/>
    <w:rsid w:val="0033481B"/>
    <w:rsid w:val="003350BB"/>
    <w:rsid w:val="0034581A"/>
    <w:rsid w:val="00356B7E"/>
    <w:rsid w:val="00357761"/>
    <w:rsid w:val="00362F45"/>
    <w:rsid w:val="00365CFF"/>
    <w:rsid w:val="00366064"/>
    <w:rsid w:val="00375F4B"/>
    <w:rsid w:val="00381BCF"/>
    <w:rsid w:val="0038357E"/>
    <w:rsid w:val="0039224D"/>
    <w:rsid w:val="0039293D"/>
    <w:rsid w:val="003A5D31"/>
    <w:rsid w:val="003C2AD8"/>
    <w:rsid w:val="003D2816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47BE"/>
    <w:rsid w:val="00495120"/>
    <w:rsid w:val="004957E4"/>
    <w:rsid w:val="004B199E"/>
    <w:rsid w:val="004B5E0B"/>
    <w:rsid w:val="004C1E43"/>
    <w:rsid w:val="004D66CF"/>
    <w:rsid w:val="004E2C14"/>
    <w:rsid w:val="004E3204"/>
    <w:rsid w:val="00510CC3"/>
    <w:rsid w:val="005218E5"/>
    <w:rsid w:val="005256FB"/>
    <w:rsid w:val="0054727F"/>
    <w:rsid w:val="00566C58"/>
    <w:rsid w:val="00571B1A"/>
    <w:rsid w:val="005910A3"/>
    <w:rsid w:val="00591BBE"/>
    <w:rsid w:val="005A26F3"/>
    <w:rsid w:val="005B5346"/>
    <w:rsid w:val="005C57F1"/>
    <w:rsid w:val="005C7D98"/>
    <w:rsid w:val="005D5782"/>
    <w:rsid w:val="005E626D"/>
    <w:rsid w:val="00600D77"/>
    <w:rsid w:val="00616257"/>
    <w:rsid w:val="006262B9"/>
    <w:rsid w:val="00647245"/>
    <w:rsid w:val="00657B20"/>
    <w:rsid w:val="00697A0B"/>
    <w:rsid w:val="006A1332"/>
    <w:rsid w:val="006D0530"/>
    <w:rsid w:val="006D1FB9"/>
    <w:rsid w:val="006D22DF"/>
    <w:rsid w:val="006E7F6F"/>
    <w:rsid w:val="006F5CB1"/>
    <w:rsid w:val="00706141"/>
    <w:rsid w:val="00707C73"/>
    <w:rsid w:val="00714B90"/>
    <w:rsid w:val="007206E6"/>
    <w:rsid w:val="00725905"/>
    <w:rsid w:val="00726476"/>
    <w:rsid w:val="007325E9"/>
    <w:rsid w:val="00732DEE"/>
    <w:rsid w:val="00741CFB"/>
    <w:rsid w:val="007543C4"/>
    <w:rsid w:val="00754817"/>
    <w:rsid w:val="00766240"/>
    <w:rsid w:val="007767E7"/>
    <w:rsid w:val="00777FE6"/>
    <w:rsid w:val="0078188E"/>
    <w:rsid w:val="0079157A"/>
    <w:rsid w:val="00793684"/>
    <w:rsid w:val="00794F7F"/>
    <w:rsid w:val="007B3898"/>
    <w:rsid w:val="007E4251"/>
    <w:rsid w:val="00801339"/>
    <w:rsid w:val="00801356"/>
    <w:rsid w:val="008013E7"/>
    <w:rsid w:val="00810156"/>
    <w:rsid w:val="00812C89"/>
    <w:rsid w:val="0081570D"/>
    <w:rsid w:val="00833D54"/>
    <w:rsid w:val="00854EE6"/>
    <w:rsid w:val="00863118"/>
    <w:rsid w:val="00894343"/>
    <w:rsid w:val="008A53B5"/>
    <w:rsid w:val="008A5945"/>
    <w:rsid w:val="008E65D0"/>
    <w:rsid w:val="008E67F3"/>
    <w:rsid w:val="008F5CF8"/>
    <w:rsid w:val="0090102E"/>
    <w:rsid w:val="00917D1B"/>
    <w:rsid w:val="00926A31"/>
    <w:rsid w:val="00930AC9"/>
    <w:rsid w:val="00942307"/>
    <w:rsid w:val="00943258"/>
    <w:rsid w:val="009463F2"/>
    <w:rsid w:val="009831FF"/>
    <w:rsid w:val="009A23F6"/>
    <w:rsid w:val="009A7A9C"/>
    <w:rsid w:val="009D1685"/>
    <w:rsid w:val="009E3FEA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B55291"/>
    <w:rsid w:val="00B60BA6"/>
    <w:rsid w:val="00B67A93"/>
    <w:rsid w:val="00B82D08"/>
    <w:rsid w:val="00B97C62"/>
    <w:rsid w:val="00BB4FBA"/>
    <w:rsid w:val="00BB7A3A"/>
    <w:rsid w:val="00BD2F68"/>
    <w:rsid w:val="00BD3CD0"/>
    <w:rsid w:val="00BD3DC6"/>
    <w:rsid w:val="00C0567B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D348B6"/>
    <w:rsid w:val="00D51650"/>
    <w:rsid w:val="00D87E10"/>
    <w:rsid w:val="00DC0477"/>
    <w:rsid w:val="00DD3976"/>
    <w:rsid w:val="00DE1CE2"/>
    <w:rsid w:val="00DE2865"/>
    <w:rsid w:val="00DE3BA8"/>
    <w:rsid w:val="00DE6445"/>
    <w:rsid w:val="00DF37D4"/>
    <w:rsid w:val="00DF3C42"/>
    <w:rsid w:val="00E20D25"/>
    <w:rsid w:val="00E34757"/>
    <w:rsid w:val="00E5032C"/>
    <w:rsid w:val="00E975A8"/>
    <w:rsid w:val="00EC2D21"/>
    <w:rsid w:val="00EC5BE3"/>
    <w:rsid w:val="00ED4145"/>
    <w:rsid w:val="00ED4BDF"/>
    <w:rsid w:val="00ED559F"/>
    <w:rsid w:val="00F15C45"/>
    <w:rsid w:val="00F22761"/>
    <w:rsid w:val="00F24807"/>
    <w:rsid w:val="00F4765B"/>
    <w:rsid w:val="00F569C9"/>
    <w:rsid w:val="00F63C30"/>
    <w:rsid w:val="00F661B6"/>
    <w:rsid w:val="00F87ACA"/>
    <w:rsid w:val="00F924D2"/>
    <w:rsid w:val="00F944ED"/>
    <w:rsid w:val="00FA090B"/>
    <w:rsid w:val="00FB4C4B"/>
    <w:rsid w:val="00FC79A1"/>
    <w:rsid w:val="00FD3449"/>
    <w:rsid w:val="00FE25E7"/>
    <w:rsid w:val="00FF45B9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19AC4EBBD485474534F6BE50B18A20E8A359DEA85EEF6568320F30BF7660E11E6D6E38431E75187411137A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1022A-5EB1-4C78-9ACD-F75F027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42</cp:revision>
  <cp:lastPrinted>2019-03-27T12:58:00Z</cp:lastPrinted>
  <dcterms:created xsi:type="dcterms:W3CDTF">2018-05-14T13:47:00Z</dcterms:created>
  <dcterms:modified xsi:type="dcterms:W3CDTF">2019-03-27T13:16:00Z</dcterms:modified>
</cp:coreProperties>
</file>